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96" w:rsidRPr="00520696" w:rsidRDefault="00520696" w:rsidP="00520696">
      <w:pPr>
        <w:pStyle w:val="Teksttreci40"/>
        <w:shd w:val="clear" w:color="auto" w:fill="auto"/>
        <w:tabs>
          <w:tab w:val="left" w:leader="underscore" w:pos="7473"/>
        </w:tabs>
        <w:ind w:left="22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4 do umowy</w:t>
      </w:r>
    </w:p>
    <w:p w:rsidR="005F1D61" w:rsidRPr="00520696" w:rsidRDefault="00B55ECA">
      <w:pPr>
        <w:pStyle w:val="Teksttreci40"/>
        <w:shd w:val="clear" w:color="auto" w:fill="auto"/>
        <w:tabs>
          <w:tab w:val="left" w:leader="underscore" w:pos="7473"/>
        </w:tabs>
        <w:ind w:left="2260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ZAŚWIADCZENIE Nr</w:t>
      </w:r>
      <w:r w:rsidRPr="00520696">
        <w:rPr>
          <w:rFonts w:ascii="Times New Roman" w:hAnsi="Times New Roman" w:cs="Times New Roman"/>
        </w:rPr>
        <w:tab/>
      </w:r>
    </w:p>
    <w:p w:rsidR="005F1D61" w:rsidRPr="00520696" w:rsidRDefault="00B55ECA">
      <w:pPr>
        <w:pStyle w:val="Teksttreci50"/>
        <w:shd w:val="clear" w:color="auto" w:fill="auto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o przeprowadzonym badaniu</w:t>
      </w:r>
      <w:r w:rsidRPr="00520696">
        <w:rPr>
          <w:rFonts w:ascii="Times New Roman" w:hAnsi="Times New Roman" w:cs="Times New Roman"/>
          <w:vertAlign w:val="superscript"/>
        </w:rPr>
        <w:footnoteReference w:id="1"/>
      </w:r>
      <w:r w:rsidRPr="00520696">
        <w:rPr>
          <w:rFonts w:ascii="Times New Roman" w:hAnsi="Times New Roman" w:cs="Times New Roman"/>
        </w:rPr>
        <w:t>:</w:t>
      </w:r>
    </w:p>
    <w:p w:rsidR="005F1D61" w:rsidRPr="00520696" w:rsidRDefault="00B55ECA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ind w:firstLine="0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poubojowym mięsa, w wyniku którego uznano je za zdatne do spożycia przez ludzi,</w:t>
      </w:r>
    </w:p>
    <w:p w:rsidR="005F1D61" w:rsidRPr="00520696" w:rsidRDefault="003257A1">
      <w:pPr>
        <w:pStyle w:val="Spistreci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9443"/>
        </w:tabs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fldChar w:fldCharType="begin"/>
      </w:r>
      <w:r w:rsidR="00B55ECA" w:rsidRPr="00520696">
        <w:rPr>
          <w:rFonts w:ascii="Times New Roman" w:hAnsi="Times New Roman" w:cs="Times New Roman"/>
        </w:rPr>
        <w:instrText xml:space="preserve"> TOC \o "1-5" \h \z </w:instrText>
      </w:r>
      <w:r w:rsidRPr="00520696">
        <w:rPr>
          <w:rFonts w:ascii="Times New Roman" w:hAnsi="Times New Roman" w:cs="Times New Roman"/>
        </w:rPr>
        <w:fldChar w:fldCharType="separate"/>
      </w:r>
      <w:r w:rsidR="00B55ECA" w:rsidRPr="00520696">
        <w:rPr>
          <w:rFonts w:ascii="Times New Roman" w:hAnsi="Times New Roman" w:cs="Times New Roman"/>
        </w:rPr>
        <w:t>próbki mięsa na obecność włośni, o numerze</w:t>
      </w:r>
      <w:r w:rsidR="00B55ECA" w:rsidRPr="00520696">
        <w:rPr>
          <w:rFonts w:ascii="Times New Roman" w:hAnsi="Times New Roman" w:cs="Times New Roman"/>
          <w:vertAlign w:val="superscript"/>
        </w:rPr>
        <w:footnoteReference w:id="2"/>
      </w:r>
      <w:r w:rsidR="00B55ECA" w:rsidRPr="00520696">
        <w:rPr>
          <w:rFonts w:ascii="Times New Roman" w:hAnsi="Times New Roman" w:cs="Times New Roman"/>
        </w:rPr>
        <w:t>:</w:t>
      </w:r>
      <w:r w:rsidR="00B55ECA" w:rsidRPr="00520696">
        <w:rPr>
          <w:rFonts w:ascii="Times New Roman" w:hAnsi="Times New Roman" w:cs="Times New Roman"/>
        </w:rPr>
        <w:tab/>
        <w:t>.</w:t>
      </w:r>
    </w:p>
    <w:p w:rsidR="005F1D61" w:rsidRPr="00520696" w:rsidRDefault="00B55ECA">
      <w:pPr>
        <w:pStyle w:val="Spistreci20"/>
        <w:shd w:val="clear" w:color="auto" w:fill="auto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Informacje o próbce</w:t>
      </w:r>
      <w:r w:rsidRPr="00520696">
        <w:rPr>
          <w:rFonts w:ascii="Times New Roman" w:hAnsi="Times New Roman" w:cs="Times New Roman"/>
          <w:vertAlign w:val="superscript"/>
        </w:rPr>
        <w:t>1</w:t>
      </w:r>
      <w:r w:rsidRPr="00520696">
        <w:rPr>
          <w:rFonts w:ascii="Times New Roman" w:hAnsi="Times New Roman" w:cs="Times New Roman"/>
        </w:rPr>
        <w:t>:</w:t>
      </w:r>
    </w:p>
    <w:p w:rsidR="005F1D61" w:rsidRPr="00520696" w:rsidRDefault="00B55ECA">
      <w:pPr>
        <w:pStyle w:val="Spistreci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9443"/>
        </w:tabs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próbka mięsa dostarczona przez właściciela mięsa, w dniu:</w:t>
      </w:r>
      <w:r w:rsidRPr="00520696">
        <w:rPr>
          <w:rFonts w:ascii="Times New Roman" w:hAnsi="Times New Roman" w:cs="Times New Roman"/>
        </w:rPr>
        <w:tab/>
        <w:t>,</w:t>
      </w:r>
      <w:bookmarkStart w:id="0" w:name="_GoBack"/>
      <w:bookmarkEnd w:id="0"/>
    </w:p>
    <w:p w:rsidR="005F1D61" w:rsidRPr="00520696" w:rsidRDefault="00B55ECA">
      <w:pPr>
        <w:pStyle w:val="Spistreci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5400"/>
          <w:tab w:val="left" w:leader="underscore" w:pos="9443"/>
        </w:tabs>
        <w:spacing w:after="132" w:line="210" w:lineRule="exact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próbka mięsa pobrana urzędowo, w dniu:</w:t>
      </w:r>
      <w:r w:rsidRPr="00520696">
        <w:rPr>
          <w:rFonts w:ascii="Times New Roman" w:hAnsi="Times New Roman" w:cs="Times New Roman"/>
        </w:rPr>
        <w:tab/>
        <w:t>_</w:t>
      </w:r>
      <w:r w:rsidRPr="00520696">
        <w:rPr>
          <w:rFonts w:ascii="Times New Roman" w:hAnsi="Times New Roman" w:cs="Times New Roman"/>
        </w:rPr>
        <w:tab/>
        <w:t>.</w:t>
      </w:r>
    </w:p>
    <w:p w:rsidR="005F1D61" w:rsidRPr="00520696" w:rsidRDefault="00B55ECA">
      <w:pPr>
        <w:pStyle w:val="Spistreci20"/>
        <w:shd w:val="clear" w:color="auto" w:fill="auto"/>
        <w:spacing w:after="121" w:line="200" w:lineRule="exact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Informacje dodatkowe</w:t>
      </w:r>
      <w:r w:rsidRPr="00520696">
        <w:rPr>
          <w:rFonts w:ascii="Times New Roman" w:hAnsi="Times New Roman" w:cs="Times New Roman"/>
          <w:vertAlign w:val="superscript"/>
        </w:rPr>
        <w:t>1</w:t>
      </w:r>
      <w:r w:rsidRPr="00520696">
        <w:rPr>
          <w:rFonts w:ascii="Times New Roman" w:hAnsi="Times New Roman" w:cs="Times New Roman"/>
        </w:rPr>
        <w:t>:</w:t>
      </w:r>
    </w:p>
    <w:p w:rsidR="005F1D61" w:rsidRPr="00520696" w:rsidRDefault="00B55ECA">
      <w:pPr>
        <w:pStyle w:val="Spistreci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9443"/>
        </w:tabs>
        <w:spacing w:after="124" w:line="210" w:lineRule="exact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do zaświadczenia załączono sprawozdanie z badania nr:</w:t>
      </w:r>
      <w:r w:rsidRPr="00520696">
        <w:rPr>
          <w:rFonts w:ascii="Times New Roman" w:hAnsi="Times New Roman" w:cs="Times New Roman"/>
        </w:rPr>
        <w:tab/>
        <w:t>,</w:t>
      </w:r>
    </w:p>
    <w:p w:rsidR="005F1D61" w:rsidRPr="00520696" w:rsidRDefault="00B55ECA">
      <w:pPr>
        <w:pStyle w:val="Spistreci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9443"/>
        </w:tabs>
        <w:spacing w:after="318" w:line="210" w:lineRule="exact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pobrano próbkę w kierunku obecności wirusa ASF, w dniu:</w:t>
      </w:r>
      <w:r w:rsidRPr="00520696">
        <w:rPr>
          <w:rFonts w:ascii="Times New Roman" w:hAnsi="Times New Roman" w:cs="Times New Roman"/>
        </w:rPr>
        <w:tab/>
        <w:t>.</w:t>
      </w:r>
    </w:p>
    <w:p w:rsidR="005F1D61" w:rsidRPr="00520696" w:rsidRDefault="00B55ECA">
      <w:pPr>
        <w:pStyle w:val="Spistreci0"/>
        <w:numPr>
          <w:ilvl w:val="0"/>
          <w:numId w:val="2"/>
        </w:numPr>
        <w:shd w:val="clear" w:color="auto" w:fill="auto"/>
        <w:tabs>
          <w:tab w:val="left" w:pos="382"/>
        </w:tabs>
        <w:spacing w:after="213" w:line="210" w:lineRule="exact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Imię i nazwisko posiadacza mięsa:</w:t>
      </w:r>
    </w:p>
    <w:p w:rsidR="005F1D61" w:rsidRPr="00520696" w:rsidRDefault="00B55ECA">
      <w:pPr>
        <w:pStyle w:val="Spistreci0"/>
        <w:numPr>
          <w:ilvl w:val="0"/>
          <w:numId w:val="2"/>
        </w:numPr>
        <w:shd w:val="clear" w:color="auto" w:fill="auto"/>
        <w:tabs>
          <w:tab w:val="left" w:pos="406"/>
        </w:tabs>
        <w:spacing w:after="508" w:line="560" w:lineRule="exact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Miejsce zamieszkania posiadacza mięsa:</w:t>
      </w:r>
    </w:p>
    <w:p w:rsidR="005F1D61" w:rsidRPr="00520696" w:rsidRDefault="00B55ECA">
      <w:pPr>
        <w:pStyle w:val="Spistreci0"/>
        <w:numPr>
          <w:ilvl w:val="0"/>
          <w:numId w:val="2"/>
        </w:numPr>
        <w:shd w:val="clear" w:color="auto" w:fill="auto"/>
        <w:tabs>
          <w:tab w:val="left" w:pos="406"/>
        </w:tabs>
        <w:spacing w:after="508" w:line="560" w:lineRule="exact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Miejsce i termin </w:t>
      </w:r>
      <w:r w:rsidRPr="00520696">
        <w:rPr>
          <w:rStyle w:val="Spistreci1"/>
          <w:rFonts w:ascii="Times New Roman" w:hAnsi="Times New Roman" w:cs="Times New Roman"/>
        </w:rPr>
        <w:t>uboju/odstrzału</w:t>
      </w:r>
      <w:r w:rsidRPr="00520696">
        <w:rPr>
          <w:rFonts w:ascii="Times New Roman" w:hAnsi="Times New Roman" w:cs="Times New Roman"/>
          <w:vertAlign w:val="superscript"/>
        </w:rPr>
        <w:footnoteReference w:id="3"/>
      </w:r>
      <w:r w:rsidRPr="00520696">
        <w:rPr>
          <w:rFonts w:ascii="Times New Roman" w:hAnsi="Times New Roman" w:cs="Times New Roman"/>
        </w:rPr>
        <w:t>:</w:t>
      </w:r>
    </w:p>
    <w:p w:rsidR="005F1D61" w:rsidRPr="00520696" w:rsidRDefault="00B55ECA">
      <w:pPr>
        <w:pStyle w:val="Spistreci0"/>
        <w:numPr>
          <w:ilvl w:val="0"/>
          <w:numId w:val="2"/>
        </w:numPr>
        <w:shd w:val="clear" w:color="auto" w:fill="auto"/>
        <w:tabs>
          <w:tab w:val="left" w:leader="underscore" w:pos="9443"/>
        </w:tabs>
        <w:spacing w:after="63" w:line="560" w:lineRule="exact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 Data przeprowadzenia badania:</w:t>
      </w:r>
      <w:r w:rsidRPr="00520696">
        <w:rPr>
          <w:rFonts w:ascii="Times New Roman" w:hAnsi="Times New Roman" w:cs="Times New Roman"/>
        </w:rPr>
        <w:tab/>
        <w:t>.</w:t>
      </w:r>
    </w:p>
    <w:p w:rsidR="005F1D61" w:rsidRPr="00520696" w:rsidRDefault="00B55ECA">
      <w:pPr>
        <w:pStyle w:val="Spistreci0"/>
        <w:numPr>
          <w:ilvl w:val="0"/>
          <w:numId w:val="2"/>
        </w:numPr>
        <w:shd w:val="clear" w:color="auto" w:fill="auto"/>
        <w:tabs>
          <w:tab w:val="left" w:pos="406"/>
        </w:tabs>
        <w:spacing w:after="370" w:line="210" w:lineRule="exact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Gatunek zwierzęcia, od którego pozyskano mięso oraz jego nr identyfikacyjny</w:t>
      </w:r>
      <w:r w:rsidRPr="00520696">
        <w:rPr>
          <w:rFonts w:ascii="Times New Roman" w:hAnsi="Times New Roman" w:cs="Times New Roman"/>
          <w:vertAlign w:val="superscript"/>
        </w:rPr>
        <w:footnoteReference w:id="4"/>
      </w:r>
      <w:r w:rsidRPr="00520696">
        <w:rPr>
          <w:rFonts w:ascii="Times New Roman" w:hAnsi="Times New Roman" w:cs="Times New Roman"/>
        </w:rPr>
        <w:t>:</w:t>
      </w:r>
    </w:p>
    <w:p w:rsidR="005F1D61" w:rsidRPr="00520696" w:rsidRDefault="00B55ECA">
      <w:pPr>
        <w:pStyle w:val="Spistreci0"/>
        <w:numPr>
          <w:ilvl w:val="0"/>
          <w:numId w:val="2"/>
        </w:numPr>
        <w:shd w:val="clear" w:color="auto" w:fill="auto"/>
        <w:tabs>
          <w:tab w:val="left" w:pos="406"/>
        </w:tabs>
        <w:spacing w:line="370" w:lineRule="exact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Badanie mięsa </w:t>
      </w:r>
      <w:r w:rsidRPr="00520696">
        <w:rPr>
          <w:rStyle w:val="Spistreci1"/>
          <w:rFonts w:ascii="Times New Roman" w:hAnsi="Times New Roman" w:cs="Times New Roman"/>
        </w:rPr>
        <w:t xml:space="preserve">świń </w:t>
      </w:r>
      <w:r w:rsidRPr="00520696">
        <w:rPr>
          <w:rStyle w:val="SpistreciPogrubienie0"/>
          <w:rFonts w:ascii="Times New Roman" w:hAnsi="Times New Roman" w:cs="Times New Roman"/>
        </w:rPr>
        <w:t>/</w:t>
      </w:r>
      <w:r w:rsidRPr="00520696">
        <w:rPr>
          <w:rStyle w:val="Spistreci1"/>
          <w:rFonts w:ascii="Times New Roman" w:hAnsi="Times New Roman" w:cs="Times New Roman"/>
        </w:rPr>
        <w:t>nutrii /dzików</w:t>
      </w:r>
      <w:r w:rsidRPr="00520696">
        <w:rPr>
          <w:rFonts w:ascii="Times New Roman" w:hAnsi="Times New Roman" w:cs="Times New Roman"/>
          <w:vertAlign w:val="superscript"/>
        </w:rPr>
        <w:t>4</w:t>
      </w:r>
      <w:r w:rsidRPr="00520696">
        <w:rPr>
          <w:rFonts w:ascii="Times New Roman" w:hAnsi="Times New Roman" w:cs="Times New Roman"/>
        </w:rPr>
        <w:t xml:space="preserve"> na obecność włośni wykonano metodą</w:t>
      </w:r>
    </w:p>
    <w:p w:rsidR="005F1D61" w:rsidRPr="00520696" w:rsidRDefault="00B55ECA">
      <w:pPr>
        <w:pStyle w:val="Spistreci0"/>
        <w:shd w:val="clear" w:color="auto" w:fill="auto"/>
        <w:tabs>
          <w:tab w:val="right" w:leader="underscore" w:pos="9331"/>
        </w:tabs>
        <w:spacing w:line="370" w:lineRule="exact"/>
        <w:ind w:left="320"/>
        <w:rPr>
          <w:rFonts w:ascii="Times New Roman" w:hAnsi="Times New Roman" w:cs="Times New Roman"/>
        </w:rPr>
      </w:pPr>
      <w:r w:rsidRPr="00520696">
        <w:rPr>
          <w:rStyle w:val="Spistreci1"/>
          <w:rFonts w:ascii="Times New Roman" w:hAnsi="Times New Roman" w:cs="Times New Roman"/>
        </w:rPr>
        <w:t>wytrawiania/trychinoskopową</w:t>
      </w:r>
      <w:r w:rsidRPr="00520696">
        <w:rPr>
          <w:rFonts w:ascii="Times New Roman" w:hAnsi="Times New Roman" w:cs="Times New Roman"/>
          <w:vertAlign w:val="superscript"/>
        </w:rPr>
        <w:t>4</w:t>
      </w:r>
      <w:r w:rsidRPr="00520696">
        <w:rPr>
          <w:rFonts w:ascii="Times New Roman" w:hAnsi="Times New Roman" w:cs="Times New Roman"/>
        </w:rPr>
        <w:t xml:space="preserve"> z wynikiem </w:t>
      </w:r>
      <w:r w:rsidRPr="00520696">
        <w:rPr>
          <w:rStyle w:val="Spistreci1"/>
          <w:rFonts w:ascii="Times New Roman" w:hAnsi="Times New Roman" w:cs="Times New Roman"/>
        </w:rPr>
        <w:t>ujemnym</w:t>
      </w:r>
      <w:r w:rsidRPr="00520696">
        <w:rPr>
          <w:rFonts w:ascii="Times New Roman" w:hAnsi="Times New Roman" w:cs="Times New Roman"/>
        </w:rPr>
        <w:t>, zgodnie ze sprawozdaniem z badania</w:t>
      </w:r>
      <w:r w:rsidRPr="00520696">
        <w:rPr>
          <w:rFonts w:ascii="Times New Roman" w:hAnsi="Times New Roman" w:cs="Times New Roman"/>
        </w:rPr>
        <w:br/>
        <w:t>nr:</w:t>
      </w:r>
      <w:r w:rsidRPr="00520696">
        <w:rPr>
          <w:rFonts w:ascii="Times New Roman" w:hAnsi="Times New Roman" w:cs="Times New Roman"/>
        </w:rPr>
        <w:tab/>
        <w:t>.</w:t>
      </w:r>
      <w:r w:rsidR="003257A1" w:rsidRPr="00520696">
        <w:rPr>
          <w:rFonts w:ascii="Times New Roman" w:hAnsi="Times New Roman" w:cs="Times New Roman"/>
        </w:rPr>
        <w:fldChar w:fldCharType="end"/>
      </w:r>
    </w:p>
    <w:p w:rsidR="005F1D61" w:rsidRPr="00520696" w:rsidRDefault="00B55ECA">
      <w:pPr>
        <w:pStyle w:val="Teksttreci20"/>
        <w:numPr>
          <w:ilvl w:val="0"/>
          <w:numId w:val="2"/>
        </w:numPr>
        <w:shd w:val="clear" w:color="auto" w:fill="auto"/>
        <w:tabs>
          <w:tab w:val="left" w:pos="406"/>
        </w:tabs>
        <w:spacing w:line="370" w:lineRule="exact"/>
        <w:ind w:left="320" w:hanging="320"/>
        <w:jc w:val="left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Próbka do badania laboratoryjnego w kierunku afrykańskiego pomoru świń została</w:t>
      </w:r>
      <w:r w:rsidRPr="00520696">
        <w:rPr>
          <w:rFonts w:ascii="Times New Roman" w:hAnsi="Times New Roman" w:cs="Times New Roman"/>
        </w:rPr>
        <w:br/>
        <w:t xml:space="preserve">zbadana z wynikiem </w:t>
      </w:r>
      <w:r w:rsidRPr="00520696">
        <w:rPr>
          <w:rStyle w:val="Teksttreci21"/>
          <w:rFonts w:ascii="Times New Roman" w:hAnsi="Times New Roman" w:cs="Times New Roman"/>
        </w:rPr>
        <w:t>ujemnym</w:t>
      </w:r>
      <w:r w:rsidRPr="00520696">
        <w:rPr>
          <w:rFonts w:ascii="Times New Roman" w:hAnsi="Times New Roman" w:cs="Times New Roman"/>
        </w:rPr>
        <w:t xml:space="preserve"> [DOTYCZY/NIE DOTYCZY]</w:t>
      </w:r>
      <w:r w:rsidRPr="00520696">
        <w:rPr>
          <w:rFonts w:ascii="Times New Roman" w:hAnsi="Times New Roman" w:cs="Times New Roman"/>
          <w:vertAlign w:val="superscript"/>
        </w:rPr>
        <w:t>4</w:t>
      </w:r>
      <w:r w:rsidRPr="00520696">
        <w:rPr>
          <w:rFonts w:ascii="Times New Roman" w:hAnsi="Times New Roman" w:cs="Times New Roman"/>
        </w:rPr>
        <w:t>.</w:t>
      </w:r>
    </w:p>
    <w:p w:rsidR="005F1D61" w:rsidRPr="00520696" w:rsidRDefault="00B55ECA">
      <w:pPr>
        <w:pStyle w:val="Teksttreci20"/>
        <w:numPr>
          <w:ilvl w:val="0"/>
          <w:numId w:val="2"/>
        </w:numPr>
        <w:shd w:val="clear" w:color="auto" w:fill="auto"/>
        <w:tabs>
          <w:tab w:val="left" w:pos="406"/>
        </w:tabs>
        <w:spacing w:line="370" w:lineRule="exact"/>
        <w:ind w:left="320" w:hanging="320"/>
        <w:jc w:val="left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Informacja o ograniczeniu sposobu wykorzystania mięsa pozyskanego od świń, nutrii,</w:t>
      </w:r>
      <w:r w:rsidRPr="00520696">
        <w:rPr>
          <w:rFonts w:ascii="Times New Roman" w:hAnsi="Times New Roman" w:cs="Times New Roman"/>
        </w:rPr>
        <w:br/>
        <w:t>dzików [DOTYCZY / NIE DOTYCZY]</w:t>
      </w:r>
      <w:r w:rsidRPr="00520696">
        <w:rPr>
          <w:rFonts w:ascii="Times New Roman" w:hAnsi="Times New Roman" w:cs="Times New Roman"/>
          <w:vertAlign w:val="superscript"/>
        </w:rPr>
        <w:t>4</w:t>
      </w:r>
      <w:r w:rsidRPr="00520696">
        <w:rPr>
          <w:rFonts w:ascii="Times New Roman" w:hAnsi="Times New Roman" w:cs="Times New Roman"/>
        </w:rPr>
        <w:t>:</w:t>
      </w:r>
    </w:p>
    <w:p w:rsidR="005F1D61" w:rsidRPr="00520696" w:rsidRDefault="00B55ECA">
      <w:pPr>
        <w:pStyle w:val="Teksttreci20"/>
        <w:numPr>
          <w:ilvl w:val="0"/>
          <w:numId w:val="3"/>
        </w:numPr>
        <w:shd w:val="clear" w:color="auto" w:fill="auto"/>
        <w:tabs>
          <w:tab w:val="left" w:pos="730"/>
        </w:tabs>
        <w:spacing w:line="278" w:lineRule="exact"/>
        <w:ind w:left="740"/>
        <w:jc w:val="left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przed spożyciem powinno zostać poddane obróbce cieplnej zapewniającej podgrzanie</w:t>
      </w:r>
      <w:r w:rsidRPr="00520696">
        <w:rPr>
          <w:rFonts w:ascii="Times New Roman" w:hAnsi="Times New Roman" w:cs="Times New Roman"/>
        </w:rPr>
        <w:br/>
        <w:t>mięsa do temperatury wewnętrznej wynoszącej co najmniej 71 °C;</w:t>
      </w:r>
    </w:p>
    <w:p w:rsidR="005F1D61" w:rsidRPr="00520696" w:rsidRDefault="00B55ECA">
      <w:pPr>
        <w:pStyle w:val="Teksttreci20"/>
        <w:numPr>
          <w:ilvl w:val="0"/>
          <w:numId w:val="3"/>
        </w:numPr>
        <w:shd w:val="clear" w:color="auto" w:fill="auto"/>
        <w:tabs>
          <w:tab w:val="left" w:pos="730"/>
        </w:tabs>
        <w:spacing w:after="1115" w:line="278" w:lineRule="exact"/>
        <w:ind w:left="740"/>
        <w:jc w:val="left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nie powinno być wykorzystywane do przygotowania potraw na grillu lub w kuchence</w:t>
      </w:r>
      <w:r w:rsidRPr="00520696">
        <w:rPr>
          <w:rFonts w:ascii="Times New Roman" w:hAnsi="Times New Roman" w:cs="Times New Roman"/>
        </w:rPr>
        <w:br/>
        <w:t>mikrofalowej.</w:t>
      </w:r>
    </w:p>
    <w:p w:rsidR="005F1D61" w:rsidRPr="00520696" w:rsidRDefault="00B55ECA">
      <w:pPr>
        <w:pStyle w:val="Teksttreci60"/>
        <w:shd w:val="clear" w:color="auto" w:fill="auto"/>
        <w:tabs>
          <w:tab w:val="left" w:pos="5055"/>
        </w:tabs>
        <w:spacing w:before="0" w:after="318" w:line="160" w:lineRule="exact"/>
        <w:ind w:left="740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Miejscowość, data</w:t>
      </w:r>
      <w:r w:rsidRPr="00520696">
        <w:rPr>
          <w:rFonts w:ascii="Times New Roman" w:hAnsi="Times New Roman" w:cs="Times New Roman"/>
        </w:rPr>
        <w:tab/>
        <w:t>Podpis i pieczęć urzędowego lekarza weterynarii</w:t>
      </w:r>
    </w:p>
    <w:p w:rsidR="005F1D61" w:rsidRPr="00520696" w:rsidRDefault="00B55ECA">
      <w:pPr>
        <w:pStyle w:val="Teksttreci20"/>
        <w:shd w:val="clear" w:color="auto" w:fill="auto"/>
        <w:spacing w:after="608" w:line="210" w:lineRule="exact"/>
        <w:ind w:left="20" w:firstLine="0"/>
        <w:jc w:val="center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Potwierdzenie odbioru zaświadczenia i zapoznania się z pkt. 8:</w:t>
      </w:r>
    </w:p>
    <w:p w:rsidR="005F1D61" w:rsidRPr="00520696" w:rsidRDefault="00B55ECA">
      <w:pPr>
        <w:pStyle w:val="Teksttreci20"/>
        <w:shd w:val="clear" w:color="auto" w:fill="auto"/>
        <w:spacing w:line="210" w:lineRule="exact"/>
        <w:ind w:left="1120" w:firstLine="0"/>
        <w:jc w:val="left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Data i podpis właściciela mięsa</w:t>
      </w:r>
    </w:p>
    <w:sectPr w:rsidR="005F1D61" w:rsidRPr="00520696" w:rsidSect="003257A1">
      <w:footnotePr>
        <w:numRestart w:val="eachPage"/>
      </w:footnotePr>
      <w:pgSz w:w="11900" w:h="16840"/>
      <w:pgMar w:top="281" w:right="1078" w:bottom="281" w:left="11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66" w:rsidRDefault="009C4B66">
      <w:r>
        <w:separator/>
      </w:r>
    </w:p>
  </w:endnote>
  <w:endnote w:type="continuationSeparator" w:id="0">
    <w:p w:rsidR="009C4B66" w:rsidRDefault="009C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66" w:rsidRDefault="009C4B66">
      <w:r>
        <w:separator/>
      </w:r>
    </w:p>
  </w:footnote>
  <w:footnote w:type="continuationSeparator" w:id="0">
    <w:p w:rsidR="009C4B66" w:rsidRDefault="009C4B66">
      <w:r>
        <w:continuationSeparator/>
      </w:r>
    </w:p>
  </w:footnote>
  <w:footnote w:id="1">
    <w:p w:rsidR="005F1D61" w:rsidRPr="00520696" w:rsidRDefault="00B55ECA">
      <w:pPr>
        <w:pStyle w:val="Stopka1"/>
        <w:shd w:val="clear" w:color="auto" w:fill="auto"/>
        <w:tabs>
          <w:tab w:val="left" w:pos="96"/>
        </w:tabs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  <w:vertAlign w:val="superscript"/>
        </w:rPr>
        <w:footnoteRef/>
      </w:r>
      <w:r w:rsidRPr="00520696">
        <w:rPr>
          <w:rFonts w:ascii="Times New Roman" w:hAnsi="Times New Roman" w:cs="Times New Roman"/>
        </w:rPr>
        <w:tab/>
        <w:t>zaznaczyć właściwe</w:t>
      </w:r>
    </w:p>
  </w:footnote>
  <w:footnote w:id="2">
    <w:p w:rsidR="005F1D61" w:rsidRPr="00520696" w:rsidRDefault="00B55ECA">
      <w:pPr>
        <w:pStyle w:val="Stopka1"/>
        <w:shd w:val="clear" w:color="auto" w:fill="auto"/>
        <w:tabs>
          <w:tab w:val="left" w:pos="91"/>
        </w:tabs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  <w:vertAlign w:val="superscript"/>
        </w:rPr>
        <w:footnoteRef/>
      </w:r>
      <w:r w:rsidRPr="00520696">
        <w:rPr>
          <w:rFonts w:ascii="Times New Roman" w:hAnsi="Times New Roman" w:cs="Times New Roman"/>
        </w:rPr>
        <w:tab/>
        <w:t>jeśli dotyczy więcej niż jednej próbki wpisać, zgodnie z załącznikiem lub na drugiej stronie zaświadczenia</w:t>
      </w:r>
    </w:p>
  </w:footnote>
  <w:footnote w:id="3">
    <w:p w:rsidR="005F1D61" w:rsidRPr="00520696" w:rsidRDefault="00B55ECA">
      <w:pPr>
        <w:pStyle w:val="Stopka1"/>
        <w:shd w:val="clear" w:color="auto" w:fill="auto"/>
        <w:tabs>
          <w:tab w:val="left" w:pos="115"/>
        </w:tabs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  <w:vertAlign w:val="superscript"/>
        </w:rPr>
        <w:footnoteRef/>
      </w:r>
      <w:r w:rsidRPr="00520696">
        <w:rPr>
          <w:rFonts w:ascii="Times New Roman" w:hAnsi="Times New Roman" w:cs="Times New Roman"/>
        </w:rPr>
        <w:tab/>
        <w:t>niepotrzebne skreślić</w:t>
      </w:r>
    </w:p>
  </w:footnote>
  <w:footnote w:id="4">
    <w:p w:rsidR="005F1D61" w:rsidRPr="00520696" w:rsidRDefault="00B55ECA">
      <w:pPr>
        <w:pStyle w:val="Stopka1"/>
        <w:shd w:val="clear" w:color="auto" w:fill="auto"/>
        <w:tabs>
          <w:tab w:val="left" w:pos="91"/>
        </w:tabs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  <w:vertAlign w:val="superscript"/>
        </w:rPr>
        <w:footnoteRef/>
      </w:r>
      <w:r w:rsidRPr="00520696">
        <w:rPr>
          <w:rFonts w:ascii="Times New Roman" w:hAnsi="Times New Roman" w:cs="Times New Roman"/>
        </w:rPr>
        <w:tab/>
        <w:t>jeśli dotyczy/znany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CBF"/>
    <w:multiLevelType w:val="multilevel"/>
    <w:tmpl w:val="674A10B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C0047B"/>
    <w:multiLevelType w:val="multilevel"/>
    <w:tmpl w:val="0D5C038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4E24A3"/>
    <w:multiLevelType w:val="multilevel"/>
    <w:tmpl w:val="8AD4747C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5F1D61"/>
    <w:rsid w:val="00237CBB"/>
    <w:rsid w:val="003257A1"/>
    <w:rsid w:val="00520696"/>
    <w:rsid w:val="005742D4"/>
    <w:rsid w:val="005C1FB0"/>
    <w:rsid w:val="005F1D61"/>
    <w:rsid w:val="00820B80"/>
    <w:rsid w:val="009C4B66"/>
    <w:rsid w:val="00B55ECA"/>
    <w:rsid w:val="00BE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57A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257A1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3257A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sid w:val="003257A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4">
    <w:name w:val="Tekst treści (4)_"/>
    <w:basedOn w:val="Domylnaczcionkaakapitu"/>
    <w:link w:val="Teksttreci40"/>
    <w:rsid w:val="003257A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3257A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3257A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rsid w:val="003257A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2">
    <w:name w:val="Spis treści (2)_"/>
    <w:basedOn w:val="Domylnaczcionkaakapitu"/>
    <w:link w:val="Spistreci20"/>
    <w:rsid w:val="003257A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Spistreci11pt">
    <w:name w:val="Pogrubienie;Spis treści + 11 pt"/>
    <w:basedOn w:val="Spistreci"/>
    <w:rsid w:val="003257A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CordiaUPC28pt">
    <w:name w:val="Spis treści + CordiaUPC;28 pt"/>
    <w:basedOn w:val="Spistreci"/>
    <w:rsid w:val="003257A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 w:eastAsia="pl-PL" w:bidi="pl-PL"/>
    </w:rPr>
  </w:style>
  <w:style w:type="character" w:customStyle="1" w:styleId="Spistreci1">
    <w:name w:val="Spis treści"/>
    <w:basedOn w:val="Spistreci"/>
    <w:rsid w:val="003257A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SpistreciPogrubienie">
    <w:name w:val="Spis treści + Pogrubienie"/>
    <w:basedOn w:val="Spistreci"/>
    <w:rsid w:val="003257A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SpistreciPogrubienie0">
    <w:name w:val="Spis treści + Pogrubienie"/>
    <w:basedOn w:val="Spistreci"/>
    <w:rsid w:val="003257A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3257A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CordiaUPC28pt">
    <w:name w:val="Tekst treści (2) + CordiaUPC;28 pt"/>
    <w:basedOn w:val="Teksttreci2"/>
    <w:rsid w:val="003257A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3257A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CordiaUPC32pt">
    <w:name w:val="Tekst treści (2) + CordiaUPC;32 pt"/>
    <w:basedOn w:val="Teksttreci2"/>
    <w:rsid w:val="003257A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3257A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rsid w:val="003257A1"/>
    <w:pPr>
      <w:shd w:val="clear" w:color="auto" w:fill="FFFFFF"/>
      <w:spacing w:line="182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3257A1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Teksttreci40">
    <w:name w:val="Tekst treści (4)"/>
    <w:basedOn w:val="Normalny"/>
    <w:link w:val="Teksttreci4"/>
    <w:rsid w:val="003257A1"/>
    <w:pPr>
      <w:shd w:val="clear" w:color="auto" w:fill="FFFFFF"/>
      <w:spacing w:line="379" w:lineRule="exact"/>
      <w:jc w:val="both"/>
    </w:pPr>
    <w:rPr>
      <w:rFonts w:ascii="Bookman Old Style" w:eastAsia="Bookman Old Style" w:hAnsi="Bookman Old Style" w:cs="Bookman Old Style"/>
      <w:b/>
      <w:bCs/>
      <w:spacing w:val="20"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3257A1"/>
    <w:pPr>
      <w:shd w:val="clear" w:color="auto" w:fill="FFFFFF"/>
      <w:spacing w:line="379" w:lineRule="exact"/>
      <w:jc w:val="both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3257A1"/>
    <w:pPr>
      <w:shd w:val="clear" w:color="auto" w:fill="FFFFFF"/>
      <w:spacing w:line="379" w:lineRule="exact"/>
      <w:ind w:hanging="420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Spistreci0">
    <w:name w:val="Spis treści"/>
    <w:basedOn w:val="Normalny"/>
    <w:link w:val="Spistreci"/>
    <w:rsid w:val="003257A1"/>
    <w:pPr>
      <w:shd w:val="clear" w:color="auto" w:fill="FFFFFF"/>
      <w:spacing w:line="379" w:lineRule="exact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Spistreci20">
    <w:name w:val="Spis treści (2)"/>
    <w:basedOn w:val="Normalny"/>
    <w:link w:val="Spistreci2"/>
    <w:rsid w:val="003257A1"/>
    <w:pPr>
      <w:shd w:val="clear" w:color="auto" w:fill="FFFFFF"/>
      <w:spacing w:line="379" w:lineRule="exact"/>
      <w:jc w:val="both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3257A1"/>
    <w:pPr>
      <w:shd w:val="clear" w:color="auto" w:fill="FFFFFF"/>
      <w:spacing w:before="1020" w:after="36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Błahuta</dc:creator>
  <cp:lastModifiedBy>A_BIELARCZYK</cp:lastModifiedBy>
  <cp:revision>2</cp:revision>
  <cp:lastPrinted>2020-01-07T10:36:00Z</cp:lastPrinted>
  <dcterms:created xsi:type="dcterms:W3CDTF">2020-01-07T13:30:00Z</dcterms:created>
  <dcterms:modified xsi:type="dcterms:W3CDTF">2020-01-07T13:30:00Z</dcterms:modified>
</cp:coreProperties>
</file>